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C0872" w14:textId="77777777" w:rsidR="00C42F5F" w:rsidRPr="00C42F5F" w:rsidRDefault="00C42F5F" w:rsidP="00122524">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CARTA INTESTATA DITTA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1"/>
      </w:tblGrid>
      <w:tr w:rsidR="00C42F5F" w:rsidRPr="00C42F5F" w14:paraId="56676F24" w14:textId="77777777" w:rsidTr="00C42F5F">
        <w:trPr>
          <w:tblCellSpacing w:w="15" w:type="dxa"/>
        </w:trPr>
        <w:tc>
          <w:tcPr>
            <w:tcW w:w="0" w:type="auto"/>
            <w:vAlign w:val="center"/>
            <w:hideMark/>
          </w:tcPr>
          <w:p w14:paraId="1ABCC1E7" w14:textId="77563A83" w:rsidR="00C42F5F" w:rsidRPr="001B2435" w:rsidRDefault="00C42F5F" w:rsidP="001C7EC7">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DICHIARAZIONE RELATIVA AL POSSESSO DEI REQUISITI</w:t>
            </w:r>
          </w:p>
        </w:tc>
      </w:tr>
      <w:tr w:rsidR="00C42F5F" w:rsidRPr="00C42F5F" w14:paraId="2EA5EE15" w14:textId="77777777" w:rsidTr="00C42F5F">
        <w:trPr>
          <w:tblCellSpacing w:w="15" w:type="dxa"/>
        </w:trPr>
        <w:tc>
          <w:tcPr>
            <w:tcW w:w="0" w:type="auto"/>
            <w:vAlign w:val="center"/>
            <w:hideMark/>
          </w:tcPr>
          <w:p w14:paraId="591FA912" w14:textId="473B2167" w:rsidR="00C42F5F" w:rsidRPr="00C42F5F" w:rsidRDefault="00C42F5F" w:rsidP="00122524">
            <w:pPr>
              <w:spacing w:after="0" w:line="240" w:lineRule="auto"/>
              <w:jc w:val="both"/>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122524">
      <w:pPr>
        <w:spacing w:after="0" w:line="240" w:lineRule="auto"/>
        <w:jc w:val="both"/>
        <w:rPr>
          <w:rFonts w:ascii="Times New Roman" w:eastAsia="Times New Roman" w:hAnsi="Times New Roman" w:cs="Times New Roman"/>
          <w:kern w:val="0"/>
          <w:sz w:val="24"/>
          <w:szCs w:val="24"/>
          <w:lang w:eastAsia="it-IT"/>
          <w14:ligatures w14:val="none"/>
        </w:rPr>
      </w:pPr>
    </w:p>
    <w:p w14:paraId="0ADAADBA" w14:textId="1384D95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nato a ……………</w:t>
      </w:r>
      <w:r w:rsidR="00ED3673" w:rsidRPr="00677430">
        <w:rPr>
          <w:rFonts w:ascii="Calibri" w:hAnsi="Calibri"/>
          <w:sz w:val="24"/>
          <w:szCs w:val="24"/>
        </w:rPr>
        <w:t>…</w:t>
      </w:r>
      <w:r w:rsidRPr="00677430">
        <w:rPr>
          <w:rFonts w:ascii="Calibri" w:hAnsi="Calibri"/>
          <w:sz w:val="24"/>
          <w:szCs w:val="24"/>
        </w:rPr>
        <w:t>……</w:t>
      </w:r>
      <w:r w:rsidR="00ED3673">
        <w:rPr>
          <w:rFonts w:ascii="Calibri" w:hAnsi="Calibri"/>
          <w:sz w:val="24"/>
          <w:szCs w:val="24"/>
        </w:rPr>
        <w:t>………</w:t>
      </w:r>
      <w:r w:rsidRPr="00677430">
        <w:rPr>
          <w:rFonts w:ascii="Calibri" w:hAnsi="Calibri"/>
          <w:sz w:val="24"/>
          <w:szCs w:val="24"/>
        </w:rPr>
        <w:t>…………</w:t>
      </w:r>
      <w:r w:rsidR="00ED3673" w:rsidRPr="00677430">
        <w:rPr>
          <w:rFonts w:ascii="Calibri" w:hAnsi="Calibri"/>
          <w:sz w:val="24"/>
          <w:szCs w:val="24"/>
        </w:rPr>
        <w:t>……</w:t>
      </w:r>
    </w:p>
    <w:p w14:paraId="02475C8A" w14:textId="4D01F525"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r w:rsidR="00ED3673">
        <w:rPr>
          <w:rFonts w:ascii="Calibri" w:hAnsi="Calibri"/>
          <w:sz w:val="24"/>
          <w:szCs w:val="24"/>
        </w:rPr>
        <w:t>…</w:t>
      </w:r>
      <w:r w:rsidRPr="00677430">
        <w:rPr>
          <w:rFonts w:ascii="Calibri" w:hAnsi="Calibri"/>
          <w:sz w:val="24"/>
          <w:szCs w:val="24"/>
        </w:rPr>
        <w:t>…</w:t>
      </w:r>
      <w:r w:rsidR="00ED3673" w:rsidRPr="00677430">
        <w:rPr>
          <w:rFonts w:ascii="Calibri" w:hAnsi="Calibri"/>
          <w:sz w:val="24"/>
          <w:szCs w:val="24"/>
        </w:rPr>
        <w:t>…</w:t>
      </w:r>
      <w:r w:rsidR="00ED3673">
        <w:rPr>
          <w:rFonts w:ascii="Calibri" w:hAnsi="Calibri"/>
          <w:sz w:val="24"/>
          <w:szCs w:val="24"/>
        </w:rPr>
        <w:t>……………</w:t>
      </w:r>
      <w:r w:rsidR="00ED3673" w:rsidRPr="00677430">
        <w:rPr>
          <w:rFonts w:ascii="Calibri" w:hAnsi="Calibri"/>
          <w:sz w:val="24"/>
          <w:szCs w:val="24"/>
        </w:rPr>
        <w:t>……</w:t>
      </w:r>
      <w:r w:rsidRPr="00677430">
        <w:rPr>
          <w:rFonts w:ascii="Calibri" w:hAnsi="Calibri"/>
          <w:sz w:val="24"/>
          <w:szCs w:val="24"/>
        </w:rPr>
        <w:t xml:space="preserve">………. Prov. </w:t>
      </w:r>
      <w:r w:rsidR="00ED3673" w:rsidRPr="00677430">
        <w:rPr>
          <w:rFonts w:ascii="Calibri" w:hAnsi="Calibri"/>
          <w:sz w:val="24"/>
          <w:szCs w:val="24"/>
        </w:rPr>
        <w:t>…………</w:t>
      </w:r>
    </w:p>
    <w:p w14:paraId="06B5D4CE"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proofErr w:type="gramStart"/>
      <w:r w:rsidRPr="00677430">
        <w:rPr>
          <w:rFonts w:ascii="Calibri" w:hAnsi="Calibri"/>
          <w:sz w:val="24"/>
          <w:szCs w:val="24"/>
        </w:rPr>
        <w:t>…</w:t>
      </w:r>
      <w:r>
        <w:rPr>
          <w:rFonts w:ascii="Calibri" w:hAnsi="Calibri"/>
          <w:sz w:val="24"/>
          <w:szCs w:val="24"/>
        </w:rPr>
        <w:t>….</w:t>
      </w:r>
      <w:proofErr w:type="gramEnd"/>
      <w:r w:rsidRPr="00677430">
        <w:rPr>
          <w:rFonts w:ascii="Calibri" w:hAnsi="Calibri"/>
          <w:sz w:val="24"/>
          <w:szCs w:val="24"/>
        </w:rPr>
        <w:t>……………………………………………………</w:t>
      </w:r>
      <w:proofErr w:type="gramStart"/>
      <w:r w:rsidRPr="00677430">
        <w:rPr>
          <w:rFonts w:ascii="Calibri" w:hAnsi="Calibri"/>
          <w:sz w:val="24"/>
          <w:szCs w:val="24"/>
        </w:rPr>
        <w:t>…</w:t>
      </w:r>
      <w:r>
        <w:rPr>
          <w:rFonts w:ascii="Calibri" w:hAnsi="Calibri"/>
          <w:sz w:val="24"/>
          <w:szCs w:val="24"/>
        </w:rPr>
        <w:t>….</w:t>
      </w:r>
      <w:proofErr w:type="gramEnd"/>
      <w:r w:rsidRPr="00677430">
        <w:rPr>
          <w:rFonts w:ascii="Calibri" w:hAnsi="Calibri"/>
          <w:sz w:val="24"/>
          <w:szCs w:val="24"/>
        </w:rPr>
        <w:t>.</w:t>
      </w:r>
    </w:p>
    <w:p w14:paraId="212AF4DC"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08004F6E"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proofErr w:type="gramStart"/>
      <w:r w:rsidRPr="00677430">
        <w:rPr>
          <w:rFonts w:ascii="Calibri" w:hAnsi="Calibri"/>
          <w:sz w:val="24"/>
          <w:szCs w:val="24"/>
        </w:rPr>
        <w:t>…….</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2E7A58AF"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Cod. Fiscale </w:t>
      </w:r>
      <w:r w:rsidR="00887625">
        <w:rPr>
          <w:rFonts w:ascii="Calibri" w:hAnsi="Calibri"/>
          <w:sz w:val="24"/>
          <w:szCs w:val="24"/>
        </w:rPr>
        <w:t>……</w:t>
      </w:r>
      <w:proofErr w:type="gramStart"/>
      <w:r w:rsidR="00887625">
        <w:rPr>
          <w:rFonts w:ascii="Calibri" w:hAnsi="Calibri"/>
          <w:sz w:val="24"/>
          <w:szCs w:val="24"/>
        </w:rPr>
        <w:t>…….</w:t>
      </w:r>
      <w:proofErr w:type="gramEnd"/>
      <w:r w:rsidR="00887625">
        <w:rPr>
          <w:rFonts w:ascii="Calibri" w:hAnsi="Calibri"/>
          <w:sz w:val="24"/>
          <w:szCs w:val="24"/>
        </w:rPr>
        <w:t>.</w:t>
      </w:r>
      <w:r w:rsidRPr="00677430">
        <w:rPr>
          <w:rFonts w:ascii="Calibri" w:hAnsi="Calibri"/>
          <w:sz w:val="24"/>
          <w:szCs w:val="24"/>
        </w:rPr>
        <w:t>………………………………………………</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122524">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122524">
      <w:pPr>
        <w:spacing w:after="0" w:line="240" w:lineRule="auto"/>
        <w:jc w:val="both"/>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122524">
      <w:pPr>
        <w:spacing w:after="0" w:line="240" w:lineRule="auto"/>
        <w:jc w:val="both"/>
        <w:rPr>
          <w:rFonts w:ascii="Times New Roman" w:eastAsia="Times New Roman" w:hAnsi="Times New Roman" w:cs="Times New Roman"/>
          <w:kern w:val="0"/>
          <w:sz w:val="24"/>
          <w:szCs w:val="24"/>
          <w:lang w:eastAsia="it-IT"/>
          <w14:ligatures w14:val="none"/>
        </w:rPr>
      </w:pPr>
    </w:p>
    <w:p w14:paraId="3F76AE05" w14:textId="6E7E3E1E" w:rsidR="0092586C" w:rsidRDefault="0092586C" w:rsidP="00122524">
      <w:pPr>
        <w:spacing w:after="0" w:line="240" w:lineRule="auto"/>
        <w:jc w:val="both"/>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122524">
      <w:pPr>
        <w:spacing w:after="0" w:line="240" w:lineRule="auto"/>
        <w:jc w:val="both"/>
        <w:rPr>
          <w:rFonts w:ascii="Times New Roman" w:eastAsia="Times New Roman" w:hAnsi="Times New Roman" w:cs="Times New Roman"/>
          <w:b/>
          <w:kern w:val="0"/>
          <w:sz w:val="24"/>
          <w:szCs w:val="24"/>
          <w:lang w:eastAsia="it-IT"/>
          <w14:ligatures w14:val="none"/>
        </w:rPr>
      </w:pPr>
    </w:p>
    <w:p w14:paraId="0EB3570B" w14:textId="1E57BB0D" w:rsidR="0092586C" w:rsidRDefault="0092586C" w:rsidP="00122524">
      <w:pPr>
        <w:spacing w:after="0" w:line="240" w:lineRule="auto"/>
        <w:jc w:val="center"/>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DICHIARA</w:t>
      </w:r>
    </w:p>
    <w:p w14:paraId="47138F11" w14:textId="77777777" w:rsidR="0092586C" w:rsidRPr="0092586C" w:rsidRDefault="0092586C" w:rsidP="00122524">
      <w:pPr>
        <w:spacing w:after="0" w:line="240" w:lineRule="auto"/>
        <w:jc w:val="both"/>
        <w:rPr>
          <w:rFonts w:ascii="Times New Roman" w:eastAsia="Times New Roman" w:hAnsi="Times New Roman" w:cs="Times New Roman"/>
          <w:b/>
          <w:kern w:val="0"/>
          <w:sz w:val="24"/>
          <w:szCs w:val="24"/>
          <w:lang w:eastAsia="it-IT"/>
          <w14:ligatures w14:val="none"/>
        </w:rPr>
      </w:pPr>
    </w:p>
    <w:p w14:paraId="111EF261" w14:textId="6DC78847" w:rsidR="0092586C" w:rsidRPr="0092586C" w:rsidRDefault="0092586C" w:rsidP="00122524">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w:t>
      </w:r>
      <w:r w:rsidR="00887625">
        <w:rPr>
          <w:rFonts w:ascii="Times New Roman" w:eastAsia="Times New Roman" w:hAnsi="Times New Roman" w:cs="Times New Roman"/>
          <w:bCs/>
          <w:kern w:val="0"/>
          <w:sz w:val="24"/>
          <w:szCs w:val="24"/>
          <w:lang w:eastAsia="it-IT"/>
          <w14:ligatures w14:val="none"/>
        </w:rPr>
        <w:t>/NON ESSERE</w:t>
      </w:r>
      <w:r w:rsidRPr="0092586C">
        <w:rPr>
          <w:rFonts w:ascii="Times New Roman" w:eastAsia="Times New Roman" w:hAnsi="Times New Roman" w:cs="Times New Roman"/>
          <w:bCs/>
          <w:kern w:val="0"/>
          <w:sz w:val="24"/>
          <w:szCs w:val="24"/>
          <w:lang w:eastAsia="it-IT"/>
          <w14:ligatures w14:val="none"/>
        </w:rPr>
        <w:t xml:space="preserve"> iscritto alla CCIAA per un’attività pertinente con l’oggetto dell’appalto, con i seguenti dati:</w:t>
      </w:r>
    </w:p>
    <w:p w14:paraId="4AA7DE20" w14:textId="77777777" w:rsidR="0092586C" w:rsidRDefault="0092586C" w:rsidP="00122524">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122524">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122524">
      <w:pPr>
        <w:spacing w:after="0" w:line="240" w:lineRule="auto"/>
        <w:jc w:val="both"/>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122524">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554192DC" w14:textId="70317009" w:rsidR="00C42F5F" w:rsidRPr="001C7EC7" w:rsidRDefault="001C7EC7"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1C7EC7">
        <w:rPr>
          <w:rFonts w:ascii="Times New Roman" w:eastAsia="Times New Roman" w:hAnsi="Times New Roman" w:cs="Times New Roman"/>
          <w:kern w:val="0"/>
          <w:sz w:val="24"/>
          <w:szCs w:val="24"/>
          <w:lang w:eastAsia="it-IT"/>
          <w14:ligatures w14:val="none"/>
        </w:rPr>
        <w:t xml:space="preserve">che non si trova in stato di fallimento, di liquidazione coatta, di concordato preventivo, salvo il caso di concordato con continuità aziendale, o nei cui riguardi sia in corso un procedimento per la dichiarazione di una di tali situazioni, fermo restando quanto previsto dall’articolo 110 </w:t>
      </w:r>
      <w:r w:rsidRPr="00C42F5F">
        <w:rPr>
          <w:rFonts w:ascii="Times New Roman" w:eastAsia="Times New Roman" w:hAnsi="Times New Roman" w:cs="Times New Roman"/>
          <w:kern w:val="0"/>
          <w:sz w:val="24"/>
          <w:szCs w:val="24"/>
          <w:lang w:eastAsia="it-IT"/>
          <w14:ligatures w14:val="none"/>
        </w:rPr>
        <w:t>del D.lgs. n. 36/2023</w:t>
      </w:r>
      <w:r w:rsidR="00C42F5F" w:rsidRPr="001C7EC7">
        <w:rPr>
          <w:rFonts w:ascii="Times New Roman" w:eastAsia="Times New Roman" w:hAnsi="Times New Roman" w:cs="Times New Roman"/>
          <w:kern w:val="0"/>
          <w:sz w:val="24"/>
          <w:szCs w:val="24"/>
          <w:lang w:eastAsia="it-IT"/>
          <w14:ligatures w14:val="none"/>
        </w:rPr>
        <w:t>]</w:t>
      </w:r>
    </w:p>
    <w:p w14:paraId="684B7575" w14:textId="31E5EEBC" w:rsidR="001C7EC7" w:rsidRDefault="001C7EC7" w:rsidP="00122524">
      <w:pPr>
        <w:spacing w:before="100" w:beforeAutospacing="1" w:after="100" w:afterAutospacing="1" w:line="240" w:lineRule="auto"/>
        <w:jc w:val="both"/>
        <w:rPr>
          <w:rFonts w:ascii="Times New Roman" w:eastAsia="Times New Roman" w:hAnsi="Times New Roman" w:cs="Times New Roman"/>
          <w:i/>
          <w:iCs/>
          <w:kern w:val="0"/>
          <w:sz w:val="24"/>
          <w:szCs w:val="24"/>
          <w:lang w:eastAsia="it-IT"/>
          <w14:ligatures w14:val="none"/>
        </w:rPr>
      </w:pPr>
    </w:p>
    <w:p w14:paraId="5D0464FB" w14:textId="77777777" w:rsidR="001C7EC7" w:rsidRPr="00C42F5F" w:rsidRDefault="001C7EC7"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14:paraId="18A6B862" w14:textId="77777777" w:rsidR="00C42F5F" w:rsidRPr="0092586C" w:rsidRDefault="00C42F5F" w:rsidP="00122524">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lastRenderedPageBreak/>
        <w:t>In ordine ai requisiti di cui all’art. 94 del d.lgs. 36/2023, </w:t>
      </w:r>
    </w:p>
    <w:p w14:paraId="4EFC5347"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934439E"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w:t>
      </w:r>
      <w:r w:rsidR="00887625">
        <w:rPr>
          <w:rFonts w:ascii="Times New Roman" w:eastAsia="Times New Roman" w:hAnsi="Times New Roman" w:cs="Times New Roman"/>
          <w:kern w:val="0"/>
          <w:sz w:val="24"/>
          <w:szCs w:val="24"/>
          <w:lang w:eastAsia="it-IT"/>
          <w14:ligatures w14:val="none"/>
        </w:rPr>
        <w:t>operatore economico</w:t>
      </w:r>
      <w:r w:rsidRPr="00C42F5F">
        <w:rPr>
          <w:rFonts w:ascii="Times New Roman" w:eastAsia="Times New Roman" w:hAnsi="Times New Roman" w:cs="Times New Roman"/>
          <w:kern w:val="0"/>
          <w:sz w:val="24"/>
          <w:szCs w:val="24"/>
          <w:lang w:eastAsia="it-IT"/>
          <w14:ligatures w14:val="none"/>
        </w:rPr>
        <w:t xml:space="preserve"> sia stat</w:t>
      </w:r>
      <w:r w:rsidR="00887625">
        <w:rPr>
          <w:rFonts w:ascii="Times New Roman" w:eastAsia="Times New Roman" w:hAnsi="Times New Roman" w:cs="Times New Roman"/>
          <w:kern w:val="0"/>
          <w:sz w:val="24"/>
          <w:szCs w:val="24"/>
          <w:lang w:eastAsia="it-IT"/>
          <w14:ligatures w14:val="none"/>
        </w:rPr>
        <w:t>o</w:t>
      </w:r>
      <w:r w:rsidRPr="00C42F5F">
        <w:rPr>
          <w:rFonts w:ascii="Times New Roman" w:eastAsia="Times New Roman" w:hAnsi="Times New Roman" w:cs="Times New Roman"/>
          <w:kern w:val="0"/>
          <w:sz w:val="24"/>
          <w:szCs w:val="24"/>
          <w:lang w:eastAsia="it-IT"/>
          <w14:ligatures w14:val="none"/>
        </w:rPr>
        <w:t xml:space="preserve"> ammess</w:t>
      </w:r>
      <w:r w:rsidR="00887625">
        <w:rPr>
          <w:rFonts w:ascii="Times New Roman" w:eastAsia="Times New Roman" w:hAnsi="Times New Roman" w:cs="Times New Roman"/>
          <w:kern w:val="0"/>
          <w:sz w:val="24"/>
          <w:szCs w:val="24"/>
          <w:lang w:eastAsia="it-IT"/>
          <w14:ligatures w14:val="none"/>
        </w:rPr>
        <w:t>o</w:t>
      </w:r>
      <w:r w:rsidRPr="00C42F5F">
        <w:rPr>
          <w:rFonts w:ascii="Times New Roman" w:eastAsia="Times New Roman" w:hAnsi="Times New Roman" w:cs="Times New Roman"/>
          <w:kern w:val="0"/>
          <w:sz w:val="24"/>
          <w:szCs w:val="24"/>
          <w:lang w:eastAsia="it-IT"/>
          <w14:ligatures w14:val="none"/>
        </w:rPr>
        <w:t xml:space="preserve"> al controllo giudiziario ai sensi dell’articolo 34-bis del medesimo codice;</w:t>
      </w:r>
    </w:p>
    <w:p w14:paraId="3A07347C" w14:textId="79465A48"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w:t>
      </w:r>
      <w:r w:rsidR="00974616">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cui si rinvia e che si intende qui per ripetuto e trascritto;</w:t>
      </w:r>
    </w:p>
    <w:p w14:paraId="41755236"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122524">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w:t>
      </w:r>
      <w:r w:rsidRPr="00C42F5F">
        <w:rPr>
          <w:rFonts w:ascii="Times New Roman" w:eastAsia="Times New Roman" w:hAnsi="Times New Roman" w:cs="Times New Roman"/>
          <w:kern w:val="0"/>
          <w:sz w:val="24"/>
          <w:szCs w:val="24"/>
          <w:lang w:eastAsia="it-IT"/>
          <w14:ligatures w14:val="none"/>
        </w:rPr>
        <w:lastRenderedPageBreak/>
        <w:t>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122524">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122524">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5EB30F63" w:rsidR="00C42F5F" w:rsidRPr="00C42F5F" w:rsidRDefault="00C42F5F" w:rsidP="00122524">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w:t>
      </w:r>
      <w:r w:rsidR="00ED3673">
        <w:rPr>
          <w:rFonts w:ascii="Times New Roman" w:eastAsia="Times New Roman" w:hAnsi="Times New Roman" w:cs="Times New Roman"/>
          <w:kern w:val="0"/>
          <w:sz w:val="24"/>
          <w:szCs w:val="24"/>
          <w:lang w:eastAsia="it-IT"/>
          <w14:ligatures w14:val="none"/>
        </w:rPr>
        <w:t>pegna sin da ora ad adottare le</w:t>
      </w:r>
      <w:r w:rsidRPr="00C42F5F">
        <w:rPr>
          <w:rFonts w:ascii="Times New Roman" w:eastAsia="Times New Roman" w:hAnsi="Times New Roman" w:cs="Times New Roman"/>
          <w:kern w:val="0"/>
          <w:sz w:val="24"/>
          <w:szCs w:val="24"/>
          <w:lang w:eastAsia="it-IT"/>
          <w14:ligatures w14:val="none"/>
        </w:rPr>
        <w:t xml:space="preserv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122524">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1082A6F6" w:rsid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almeno pari al valore stimato dell’appalto in oggetto, maturato complessivamente nel triennio </w:t>
      </w:r>
      <w:r w:rsidRPr="00F80280">
        <w:rPr>
          <w:rFonts w:ascii="Times New Roman" w:eastAsia="Times New Roman" w:hAnsi="Times New Roman" w:cs="Times New Roman"/>
          <w:kern w:val="0"/>
          <w:sz w:val="24"/>
          <w:szCs w:val="24"/>
          <w:lang w:eastAsia="it-IT"/>
          <w14:ligatures w14:val="none"/>
        </w:rPr>
        <w:t>20</w:t>
      </w:r>
      <w:r w:rsidR="00ED3673" w:rsidRPr="00F80280">
        <w:rPr>
          <w:rFonts w:ascii="Times New Roman" w:eastAsia="Times New Roman" w:hAnsi="Times New Roman" w:cs="Times New Roman"/>
          <w:kern w:val="0"/>
          <w:sz w:val="24"/>
          <w:szCs w:val="24"/>
          <w:lang w:eastAsia="it-IT"/>
          <w14:ligatures w14:val="none"/>
        </w:rPr>
        <w:t>2</w:t>
      </w:r>
      <w:r w:rsidR="00F80280" w:rsidRPr="00F80280">
        <w:rPr>
          <w:rFonts w:ascii="Times New Roman" w:eastAsia="Times New Roman" w:hAnsi="Times New Roman" w:cs="Times New Roman"/>
          <w:kern w:val="0"/>
          <w:sz w:val="24"/>
          <w:szCs w:val="24"/>
          <w:lang w:eastAsia="it-IT"/>
          <w14:ligatures w14:val="none"/>
        </w:rPr>
        <w:t>3</w:t>
      </w:r>
      <w:r w:rsidRPr="00F80280">
        <w:rPr>
          <w:rFonts w:ascii="Times New Roman" w:eastAsia="Times New Roman" w:hAnsi="Times New Roman" w:cs="Times New Roman"/>
          <w:kern w:val="0"/>
          <w:sz w:val="24"/>
          <w:szCs w:val="24"/>
          <w:lang w:eastAsia="it-IT"/>
          <w14:ligatures w14:val="none"/>
        </w:rPr>
        <w:t>/202</w:t>
      </w:r>
      <w:r w:rsidR="00F80280" w:rsidRPr="00F80280">
        <w:rPr>
          <w:rFonts w:ascii="Times New Roman" w:eastAsia="Times New Roman" w:hAnsi="Times New Roman" w:cs="Times New Roman"/>
          <w:kern w:val="0"/>
          <w:sz w:val="24"/>
          <w:szCs w:val="24"/>
          <w:lang w:eastAsia="it-IT"/>
          <w14:ligatures w14:val="none"/>
        </w:rPr>
        <w:t>4</w:t>
      </w:r>
      <w:r w:rsidRPr="00F80280">
        <w:rPr>
          <w:rFonts w:ascii="Times New Roman" w:eastAsia="Times New Roman" w:hAnsi="Times New Roman" w:cs="Times New Roman"/>
          <w:kern w:val="0"/>
          <w:sz w:val="24"/>
          <w:szCs w:val="24"/>
          <w:lang w:eastAsia="it-IT"/>
          <w14:ligatures w14:val="none"/>
        </w:rPr>
        <w:t>/202</w:t>
      </w:r>
      <w:r w:rsidR="00F80280" w:rsidRPr="00F80280">
        <w:rPr>
          <w:rFonts w:ascii="Times New Roman" w:eastAsia="Times New Roman" w:hAnsi="Times New Roman" w:cs="Times New Roman"/>
          <w:kern w:val="0"/>
          <w:sz w:val="24"/>
          <w:szCs w:val="24"/>
          <w:lang w:eastAsia="it-IT"/>
          <w14:ligatures w14:val="none"/>
        </w:rPr>
        <w:t>5</w:t>
      </w:r>
      <w:r w:rsidRPr="00C42F5F">
        <w:rPr>
          <w:rFonts w:ascii="Times New Roman" w:eastAsia="Times New Roman" w:hAnsi="Times New Roman" w:cs="Times New Roman"/>
          <w:kern w:val="0"/>
          <w:sz w:val="24"/>
          <w:szCs w:val="24"/>
          <w:lang w:eastAsia="it-IT"/>
          <w14:ligatures w14:val="none"/>
        </w:rPr>
        <w:t>:</w:t>
      </w:r>
    </w:p>
    <w:p w14:paraId="28E14AE0" w14:textId="2BF3AD7A" w:rsidR="00A2117C"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p w14:paraId="4D469D98" w14:textId="28CBE6B3" w:rsidR="00C42F5F" w:rsidRPr="00887625"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87625">
        <w:rPr>
          <w:rFonts w:ascii="Segoe UI Symbol" w:eastAsia="Times New Roman" w:hAnsi="Segoe UI Symbol" w:cs="Segoe UI Symbol"/>
          <w:kern w:val="0"/>
          <w:sz w:val="24"/>
          <w:szCs w:val="24"/>
          <w:lang w:eastAsia="it-IT"/>
          <w14:ligatures w14:val="none"/>
        </w:rPr>
        <w:lastRenderedPageBreak/>
        <w:t>☐</w:t>
      </w:r>
      <w:r w:rsidRPr="00887625">
        <w:rPr>
          <w:rFonts w:ascii="Times New Roman" w:eastAsia="Times New Roman" w:hAnsi="Times New Roman" w:cs="Times New Roman"/>
          <w:kern w:val="0"/>
          <w:sz w:val="24"/>
          <w:szCs w:val="24"/>
          <w:lang w:eastAsia="it-IT"/>
          <w14:ligatures w14:val="none"/>
        </w:rPr>
        <w:t xml:space="preserve"> </w:t>
      </w:r>
      <w:r w:rsidRPr="00887625">
        <w:rPr>
          <w:rFonts w:ascii="Times New Roman" w:eastAsia="Times New Roman" w:hAnsi="Times New Roman" w:cs="Times New Roman"/>
          <w:b/>
          <w:bCs/>
          <w:kern w:val="0"/>
          <w:sz w:val="24"/>
          <w:szCs w:val="24"/>
          <w:lang w:eastAsia="it-IT"/>
          <w14:ligatures w14:val="none"/>
        </w:rPr>
        <w:t>quanto al</w:t>
      </w:r>
      <w:r w:rsidRPr="00887625">
        <w:rPr>
          <w:rFonts w:ascii="Times New Roman" w:eastAsia="Times New Roman" w:hAnsi="Times New Roman" w:cs="Times New Roman"/>
          <w:kern w:val="0"/>
          <w:sz w:val="24"/>
          <w:szCs w:val="24"/>
          <w:lang w:eastAsia="it-IT"/>
          <w14:ligatures w14:val="none"/>
        </w:rPr>
        <w:t xml:space="preserve"> </w:t>
      </w:r>
      <w:r w:rsidRPr="00887625">
        <w:rPr>
          <w:rFonts w:ascii="Times New Roman" w:eastAsia="Times New Roman" w:hAnsi="Times New Roman" w:cs="Times New Roman"/>
          <w:b/>
          <w:bCs/>
          <w:kern w:val="0"/>
          <w:sz w:val="24"/>
          <w:szCs w:val="24"/>
          <w:lang w:eastAsia="it-IT"/>
          <w14:ligatures w14:val="none"/>
        </w:rPr>
        <w:t>requisito di capacità tecnica e professionale</w:t>
      </w:r>
      <w:r w:rsidRPr="00887625">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w:t>
      </w:r>
      <w:r w:rsidR="00A2117C" w:rsidRPr="00887625">
        <w:rPr>
          <w:rFonts w:ascii="Times New Roman" w:eastAsia="Times New Roman" w:hAnsi="Times New Roman" w:cs="Times New Roman"/>
          <w:kern w:val="0"/>
          <w:sz w:val="24"/>
          <w:szCs w:val="24"/>
          <w:lang w:eastAsia="it-IT"/>
          <w14:ligatures w14:val="none"/>
        </w:rPr>
        <w:t xml:space="preserve"> per un importo totale almeno pari al valore stimato dell’appalto:</w:t>
      </w:r>
    </w:p>
    <w:p w14:paraId="4C1B7203" w14:textId="5969BCFE" w:rsidR="00A2117C" w:rsidRPr="00887625"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87625">
        <w:rPr>
          <w:rFonts w:ascii="Times New Roman" w:eastAsia="Times New Roman" w:hAnsi="Times New Roman" w:cs="Times New Roman"/>
          <w:kern w:val="0"/>
          <w:sz w:val="24"/>
          <w:szCs w:val="24"/>
          <w:lang w:eastAsia="it-IT"/>
          <w14:ligatures w14:val="none"/>
        </w:rPr>
        <w:t>Anno________</w:t>
      </w:r>
      <w:r w:rsidRPr="00887625">
        <w:rPr>
          <w:rFonts w:ascii="Times New Roman" w:eastAsia="Times New Roman" w:hAnsi="Times New Roman" w:cs="Times New Roman"/>
          <w:kern w:val="0"/>
          <w:sz w:val="24"/>
          <w:szCs w:val="24"/>
          <w:lang w:eastAsia="it-IT"/>
          <w14:ligatures w14:val="none"/>
        </w:rPr>
        <w:tab/>
        <w:t>Fatturato ___________</w:t>
      </w:r>
      <w:bookmarkStart w:id="0" w:name="_Hlk139741750"/>
      <w:r w:rsidRPr="00887625">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Pr="00887625"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87625">
        <w:rPr>
          <w:rFonts w:ascii="Times New Roman" w:eastAsia="Times New Roman" w:hAnsi="Times New Roman" w:cs="Times New Roman"/>
          <w:kern w:val="0"/>
          <w:sz w:val="24"/>
          <w:szCs w:val="24"/>
          <w:lang w:eastAsia="it-IT"/>
          <w14:ligatures w14:val="none"/>
        </w:rPr>
        <w:t>Anno________</w:t>
      </w:r>
      <w:r w:rsidRPr="00887625">
        <w:rPr>
          <w:rFonts w:ascii="Times New Roman" w:eastAsia="Times New Roman" w:hAnsi="Times New Roman" w:cs="Times New Roman"/>
          <w:kern w:val="0"/>
          <w:sz w:val="24"/>
          <w:szCs w:val="24"/>
          <w:lang w:eastAsia="it-IT"/>
          <w14:ligatures w14:val="none"/>
        </w:rPr>
        <w:tab/>
        <w:t>Fatturato ___________</w:t>
      </w:r>
      <w:r w:rsidRPr="00887625">
        <w:rPr>
          <w:rFonts w:ascii="Times New Roman" w:eastAsia="Times New Roman" w:hAnsi="Times New Roman" w:cs="Times New Roman"/>
          <w:kern w:val="0"/>
          <w:sz w:val="24"/>
          <w:szCs w:val="24"/>
          <w:lang w:eastAsia="it-IT"/>
          <w14:ligatures w14:val="none"/>
        </w:rPr>
        <w:tab/>
        <w:t>Soggetto______________</w:t>
      </w:r>
    </w:p>
    <w:p w14:paraId="50CFB9E5" w14:textId="7D7FB8AF" w:rsidR="00A2117C" w:rsidRDefault="00A2117C"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887625">
        <w:rPr>
          <w:rFonts w:ascii="Times New Roman" w:eastAsia="Times New Roman" w:hAnsi="Times New Roman" w:cs="Times New Roman"/>
          <w:kern w:val="0"/>
          <w:sz w:val="24"/>
          <w:szCs w:val="24"/>
          <w:lang w:eastAsia="it-IT"/>
          <w14:ligatures w14:val="none"/>
        </w:rPr>
        <w:t>Anno________</w:t>
      </w:r>
      <w:r w:rsidRPr="00887625">
        <w:rPr>
          <w:rFonts w:ascii="Times New Roman" w:eastAsia="Times New Roman" w:hAnsi="Times New Roman" w:cs="Times New Roman"/>
          <w:kern w:val="0"/>
          <w:sz w:val="24"/>
          <w:szCs w:val="24"/>
          <w:lang w:eastAsia="it-IT"/>
          <w14:ligatures w14:val="none"/>
        </w:rPr>
        <w:tab/>
        <w:t>Fatturato ___________</w:t>
      </w:r>
      <w:r w:rsidRPr="00887625">
        <w:rPr>
          <w:rFonts w:ascii="Times New Roman" w:eastAsia="Times New Roman" w:hAnsi="Times New Roman" w:cs="Times New Roman"/>
          <w:kern w:val="0"/>
          <w:sz w:val="24"/>
          <w:szCs w:val="24"/>
          <w:lang w:eastAsia="it-IT"/>
          <w14:ligatures w14:val="none"/>
        </w:rPr>
        <w:tab/>
        <w:t>Soggetto______________</w:t>
      </w:r>
    </w:p>
    <w:p w14:paraId="1E7B3AD5" w14:textId="77777777" w:rsidR="001C7EC7" w:rsidRDefault="001C7EC7" w:rsidP="001C7EC7">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p>
    <w:p w14:paraId="4F3FA7C0" w14:textId="644AA3CF" w:rsidR="001C7EC7" w:rsidRDefault="001C7EC7" w:rsidP="001C7EC7">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 xml:space="preserve">alla regolarità </w:t>
      </w:r>
      <w:r w:rsidRPr="001C7EC7">
        <w:rPr>
          <w:rFonts w:ascii="Times New Roman" w:eastAsia="Times New Roman" w:hAnsi="Times New Roman" w:cs="Times New Roman"/>
          <w:b/>
          <w:bCs/>
          <w:i/>
          <w:iCs/>
          <w:kern w:val="0"/>
          <w:sz w:val="24"/>
          <w:szCs w:val="24"/>
          <w:lang w:eastAsia="it-IT"/>
          <w14:ligatures w14:val="none"/>
        </w:rPr>
        <w:t>con le norme comunitarie e nazionali applicabili</w:t>
      </w:r>
    </w:p>
    <w:p w14:paraId="375A4314" w14:textId="2E22BF09" w:rsidR="00ED3673" w:rsidRDefault="001C7EC7"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1C7EC7">
        <w:rPr>
          <w:rFonts w:ascii="Times New Roman" w:eastAsia="Times New Roman" w:hAnsi="Times New Roman" w:cs="Times New Roman"/>
          <w:kern w:val="0"/>
          <w:sz w:val="24"/>
          <w:szCs w:val="24"/>
          <w:lang w:eastAsia="it-IT"/>
          <w14:ligatures w14:val="none"/>
        </w:rPr>
        <w:t>che non ha commesso violazioni gravi, definitivamente accertate, rispetto agli obblighi relativi al pagamento delle imposte e tasse o i contributi previdenziali, secondo la legislazione italiana o quella dello Stato in cui sono stabiliti</w:t>
      </w:r>
    </w:p>
    <w:p w14:paraId="4EE00167" w14:textId="06079A29" w:rsidR="001C7EC7" w:rsidRDefault="001C7EC7" w:rsidP="001C7EC7">
      <w:pPr>
        <w:suppressAutoHyphens/>
        <w:spacing w:before="100" w:after="100" w:line="240" w:lineRule="auto"/>
        <w:jc w:val="both"/>
        <w:rPr>
          <w:rFonts w:ascii="Calibri" w:eastAsia="Arial Unicode MS" w:hAnsi="Calibri" w:cs="Arial"/>
          <w:kern w:val="0"/>
          <w:lang w:eastAsia="ar-SA"/>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1C7EC7">
        <w:rPr>
          <w:rFonts w:ascii="Times New Roman" w:eastAsia="Times New Roman" w:hAnsi="Times New Roman" w:cs="Times New Roman"/>
          <w:kern w:val="0"/>
          <w:sz w:val="24"/>
          <w:szCs w:val="24"/>
          <w:lang w:eastAsia="it-IT"/>
          <w14:ligatures w14:val="none"/>
        </w:rPr>
        <w:t>che non ha commesso di gravi infrazioni debitamente accertate alle norme in materia di salute e sicurezza sul lavoro;</w:t>
      </w:r>
    </w:p>
    <w:p w14:paraId="7C149F77" w14:textId="77777777" w:rsid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
    <w:p w14:paraId="6A689397" w14:textId="28571016"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r w:rsidRPr="00A16E54">
        <w:rPr>
          <w:rFonts w:ascii="Times New Roman" w:eastAsia="Times New Roman" w:hAnsi="Times New Roman" w:cs="Times New Roman"/>
          <w:kern w:val="0"/>
          <w:sz w:val="24"/>
          <w:szCs w:val="24"/>
          <w:lang w:eastAsia="it-IT"/>
          <w14:ligatures w14:val="none"/>
        </w:rPr>
        <w:t>In ottemperanza della Legge 68 del 12/03/1999 art. 17 [art. 94, co</w:t>
      </w:r>
      <w:r>
        <w:rPr>
          <w:rFonts w:ascii="Times New Roman" w:eastAsia="Times New Roman" w:hAnsi="Times New Roman" w:cs="Times New Roman"/>
          <w:kern w:val="0"/>
          <w:sz w:val="24"/>
          <w:szCs w:val="24"/>
          <w:lang w:eastAsia="it-IT"/>
          <w14:ligatures w14:val="none"/>
        </w:rPr>
        <w:t xml:space="preserve">mma 5 lett. b) </w:t>
      </w:r>
      <w:proofErr w:type="spellStart"/>
      <w:r>
        <w:rPr>
          <w:rFonts w:ascii="Times New Roman" w:eastAsia="Times New Roman" w:hAnsi="Times New Roman" w:cs="Times New Roman"/>
          <w:kern w:val="0"/>
          <w:sz w:val="24"/>
          <w:szCs w:val="24"/>
          <w:lang w:eastAsia="it-IT"/>
          <w14:ligatures w14:val="none"/>
        </w:rPr>
        <w:t>D.Lgs.</w:t>
      </w:r>
      <w:proofErr w:type="spellEnd"/>
      <w:r>
        <w:rPr>
          <w:rFonts w:ascii="Times New Roman" w:eastAsia="Times New Roman" w:hAnsi="Times New Roman" w:cs="Times New Roman"/>
          <w:kern w:val="0"/>
          <w:sz w:val="24"/>
          <w:szCs w:val="24"/>
          <w:lang w:eastAsia="it-IT"/>
          <w14:ligatures w14:val="none"/>
        </w:rPr>
        <w:t xml:space="preserve"> 36/2023] </w:t>
      </w:r>
      <w:r w:rsidRPr="00A16E54">
        <w:rPr>
          <w:rFonts w:ascii="Times New Roman" w:eastAsia="Times New Roman" w:hAnsi="Times New Roman" w:cs="Times New Roman"/>
          <w:kern w:val="0"/>
          <w:sz w:val="24"/>
          <w:szCs w:val="24"/>
          <w:lang w:eastAsia="it-IT"/>
          <w14:ligatures w14:val="none"/>
        </w:rPr>
        <w:t>che [barrare l’opzione che ricorre]:</w:t>
      </w:r>
    </w:p>
    <w:p w14:paraId="48F2F94C" w14:textId="279A007D"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roofErr w:type="gramStart"/>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A16E54">
        <w:rPr>
          <w:rFonts w:ascii="Times New Roman" w:eastAsia="Times New Roman" w:hAnsi="Times New Roman" w:cs="Times New Roman"/>
          <w:kern w:val="0"/>
          <w:sz w:val="24"/>
          <w:szCs w:val="24"/>
          <w:lang w:eastAsia="it-IT"/>
          <w14:ligatures w14:val="none"/>
        </w:rPr>
        <w:t xml:space="preserve"> l’</w:t>
      </w:r>
      <w:r w:rsidR="00887625">
        <w:rPr>
          <w:rFonts w:ascii="Times New Roman" w:eastAsia="Times New Roman" w:hAnsi="Times New Roman" w:cs="Times New Roman"/>
          <w:kern w:val="0"/>
          <w:sz w:val="24"/>
          <w:szCs w:val="24"/>
          <w:lang w:eastAsia="it-IT"/>
          <w14:ligatures w14:val="none"/>
        </w:rPr>
        <w:t>operatore</w:t>
      </w:r>
      <w:proofErr w:type="gramEnd"/>
      <w:r w:rsidR="00887625">
        <w:rPr>
          <w:rFonts w:ascii="Times New Roman" w:eastAsia="Times New Roman" w:hAnsi="Times New Roman" w:cs="Times New Roman"/>
          <w:kern w:val="0"/>
          <w:sz w:val="24"/>
          <w:szCs w:val="24"/>
          <w:lang w:eastAsia="it-IT"/>
          <w14:ligatures w14:val="none"/>
        </w:rPr>
        <w:t xml:space="preserve"> economico</w:t>
      </w:r>
      <w:r w:rsidRPr="00A16E54">
        <w:rPr>
          <w:rFonts w:ascii="Times New Roman" w:eastAsia="Times New Roman" w:hAnsi="Times New Roman" w:cs="Times New Roman"/>
          <w:kern w:val="0"/>
          <w:sz w:val="24"/>
          <w:szCs w:val="24"/>
          <w:lang w:eastAsia="it-IT"/>
          <w14:ligatures w14:val="none"/>
        </w:rPr>
        <w:t xml:space="preserve"> è tenut</w:t>
      </w:r>
      <w:r w:rsidR="00887625">
        <w:rPr>
          <w:rFonts w:ascii="Times New Roman" w:eastAsia="Times New Roman" w:hAnsi="Times New Roman" w:cs="Times New Roman"/>
          <w:kern w:val="0"/>
          <w:sz w:val="24"/>
          <w:szCs w:val="24"/>
          <w:lang w:eastAsia="it-IT"/>
          <w14:ligatures w14:val="none"/>
        </w:rPr>
        <w:t>o</w:t>
      </w:r>
      <w:r w:rsidRPr="00A16E54">
        <w:rPr>
          <w:rFonts w:ascii="Times New Roman" w:eastAsia="Times New Roman" w:hAnsi="Times New Roman" w:cs="Times New Roman"/>
          <w:kern w:val="0"/>
          <w:sz w:val="24"/>
          <w:szCs w:val="24"/>
          <w:lang w:eastAsia="it-IT"/>
          <w14:ligatures w14:val="none"/>
        </w:rPr>
        <w:t xml:space="preserve"> al rispetto delle norme che disciplinano il diritto del lavoro dei disabili ed è in regola con le norme stesse e l’ufficio competente è </w:t>
      </w:r>
      <w:r>
        <w:rPr>
          <w:rFonts w:ascii="Times New Roman" w:eastAsia="Times New Roman" w:hAnsi="Times New Roman" w:cs="Times New Roman"/>
          <w:kern w:val="0"/>
          <w:sz w:val="24"/>
          <w:szCs w:val="24"/>
          <w:lang w:eastAsia="it-IT"/>
          <w14:ligatures w14:val="none"/>
        </w:rPr>
        <w:t>______________________________________</w:t>
      </w:r>
      <w:r w:rsidRPr="00A16E54">
        <w:rPr>
          <w:rFonts w:ascii="Times New Roman" w:eastAsia="Times New Roman" w:hAnsi="Times New Roman" w:cs="Times New Roman"/>
          <w:kern w:val="0"/>
          <w:sz w:val="24"/>
          <w:szCs w:val="24"/>
          <w:lang w:eastAsia="it-IT"/>
          <w14:ligatures w14:val="none"/>
        </w:rPr>
        <w:t>.</w:t>
      </w:r>
    </w:p>
    <w:p w14:paraId="2C52B29A" w14:textId="77777777"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
    <w:p w14:paraId="7B9A7730" w14:textId="56E0EC29"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roofErr w:type="gramStart"/>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A16E54">
        <w:rPr>
          <w:rFonts w:ascii="Times New Roman" w:eastAsia="Times New Roman" w:hAnsi="Times New Roman" w:cs="Times New Roman"/>
          <w:kern w:val="0"/>
          <w:sz w:val="24"/>
          <w:szCs w:val="24"/>
          <w:lang w:eastAsia="it-IT"/>
          <w14:ligatures w14:val="none"/>
        </w:rPr>
        <w:t xml:space="preserve"> </w:t>
      </w:r>
      <w:r w:rsidR="00887625" w:rsidRPr="00A16E54">
        <w:rPr>
          <w:rFonts w:ascii="Times New Roman" w:eastAsia="Times New Roman" w:hAnsi="Times New Roman" w:cs="Times New Roman"/>
          <w:kern w:val="0"/>
          <w:sz w:val="24"/>
          <w:szCs w:val="24"/>
          <w:lang w:eastAsia="it-IT"/>
          <w14:ligatures w14:val="none"/>
        </w:rPr>
        <w:t>l’</w:t>
      </w:r>
      <w:r w:rsidR="00887625">
        <w:rPr>
          <w:rFonts w:ascii="Times New Roman" w:eastAsia="Times New Roman" w:hAnsi="Times New Roman" w:cs="Times New Roman"/>
          <w:kern w:val="0"/>
          <w:sz w:val="24"/>
          <w:szCs w:val="24"/>
          <w:lang w:eastAsia="it-IT"/>
          <w14:ligatures w14:val="none"/>
        </w:rPr>
        <w:t>operatore</w:t>
      </w:r>
      <w:proofErr w:type="gramEnd"/>
      <w:r w:rsidR="00887625">
        <w:rPr>
          <w:rFonts w:ascii="Times New Roman" w:eastAsia="Times New Roman" w:hAnsi="Times New Roman" w:cs="Times New Roman"/>
          <w:kern w:val="0"/>
          <w:sz w:val="24"/>
          <w:szCs w:val="24"/>
          <w:lang w:eastAsia="it-IT"/>
          <w14:ligatures w14:val="none"/>
        </w:rPr>
        <w:t xml:space="preserve"> economico</w:t>
      </w:r>
      <w:r w:rsidRPr="00A16E54">
        <w:rPr>
          <w:rFonts w:ascii="Times New Roman" w:eastAsia="Times New Roman" w:hAnsi="Times New Roman" w:cs="Times New Roman"/>
          <w:kern w:val="0"/>
          <w:sz w:val="24"/>
          <w:szCs w:val="24"/>
          <w:lang w:eastAsia="it-IT"/>
          <w14:ligatures w14:val="none"/>
        </w:rPr>
        <w:t xml:space="preserve"> </w:t>
      </w:r>
      <w:r w:rsidR="00887625">
        <w:rPr>
          <w:rFonts w:ascii="Times New Roman" w:eastAsia="Times New Roman" w:hAnsi="Times New Roman" w:cs="Times New Roman"/>
          <w:kern w:val="0"/>
          <w:sz w:val="24"/>
          <w:szCs w:val="24"/>
          <w:lang w:eastAsia="it-IT"/>
          <w14:ligatures w14:val="none"/>
        </w:rPr>
        <w:t>non è tenuto</w:t>
      </w:r>
      <w:r w:rsidRPr="00A16E54">
        <w:rPr>
          <w:rFonts w:ascii="Times New Roman" w:eastAsia="Times New Roman" w:hAnsi="Times New Roman" w:cs="Times New Roman"/>
          <w:kern w:val="0"/>
          <w:sz w:val="24"/>
          <w:szCs w:val="24"/>
          <w:lang w:eastAsia="it-IT"/>
          <w14:ligatures w14:val="none"/>
        </w:rPr>
        <w:t xml:space="preserve"> al rispetto delle norme suddette, avendo alle dipendenze un numero di lavoratori inferiore a 15. </w:t>
      </w:r>
    </w:p>
    <w:p w14:paraId="6FDB63F2" w14:textId="77777777"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
    <w:p w14:paraId="4E963053" w14:textId="18057390"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887625" w:rsidRPr="00A16E54">
        <w:rPr>
          <w:rFonts w:ascii="Times New Roman" w:eastAsia="Times New Roman" w:hAnsi="Times New Roman" w:cs="Times New Roman"/>
          <w:kern w:val="0"/>
          <w:sz w:val="24"/>
          <w:szCs w:val="24"/>
          <w:lang w:eastAsia="it-IT"/>
          <w14:ligatures w14:val="none"/>
        </w:rPr>
        <w:t>l’</w:t>
      </w:r>
      <w:r w:rsidR="00887625">
        <w:rPr>
          <w:rFonts w:ascii="Times New Roman" w:eastAsia="Times New Roman" w:hAnsi="Times New Roman" w:cs="Times New Roman"/>
          <w:kern w:val="0"/>
          <w:sz w:val="24"/>
          <w:szCs w:val="24"/>
          <w:lang w:eastAsia="it-IT"/>
          <w14:ligatures w14:val="none"/>
        </w:rPr>
        <w:t>operatore economico</w:t>
      </w:r>
      <w:r w:rsidR="00887625" w:rsidRPr="00A16E54">
        <w:rPr>
          <w:rFonts w:ascii="Times New Roman" w:eastAsia="Times New Roman" w:hAnsi="Times New Roman" w:cs="Times New Roman"/>
          <w:kern w:val="0"/>
          <w:sz w:val="24"/>
          <w:szCs w:val="24"/>
          <w:lang w:eastAsia="it-IT"/>
          <w14:ligatures w14:val="none"/>
        </w:rPr>
        <w:t xml:space="preserve"> </w:t>
      </w:r>
      <w:r w:rsidRPr="00A16E54">
        <w:rPr>
          <w:rFonts w:ascii="Times New Roman" w:eastAsia="Times New Roman" w:hAnsi="Times New Roman" w:cs="Times New Roman"/>
          <w:kern w:val="0"/>
          <w:sz w:val="24"/>
          <w:szCs w:val="24"/>
          <w:lang w:eastAsia="it-IT"/>
          <w14:ligatures w14:val="none"/>
        </w:rPr>
        <w:t>pur avendo un numero di dipendenti compreso tra 15 e 35, non è tenut</w:t>
      </w:r>
      <w:r w:rsidR="00887625">
        <w:rPr>
          <w:rFonts w:ascii="Times New Roman" w:eastAsia="Times New Roman" w:hAnsi="Times New Roman" w:cs="Times New Roman"/>
          <w:kern w:val="0"/>
          <w:sz w:val="24"/>
          <w:szCs w:val="24"/>
          <w:lang w:eastAsia="it-IT"/>
          <w14:ligatures w14:val="none"/>
        </w:rPr>
        <w:t>o</w:t>
      </w:r>
      <w:r w:rsidRPr="00A16E54">
        <w:rPr>
          <w:rFonts w:ascii="Times New Roman" w:eastAsia="Times New Roman" w:hAnsi="Times New Roman" w:cs="Times New Roman"/>
          <w:kern w:val="0"/>
          <w:sz w:val="24"/>
          <w:szCs w:val="24"/>
          <w:lang w:eastAsia="it-IT"/>
          <w14:ligatures w14:val="none"/>
        </w:rPr>
        <w:t xml:space="preserve"> al rispetto delle norme suddette, non avendo effettuato nuove assunzioni di personale dopo il 18/01/2000. </w:t>
      </w:r>
    </w:p>
    <w:p w14:paraId="72C8D244" w14:textId="77777777" w:rsidR="00A16E54" w:rsidRP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
    <w:p w14:paraId="20648A2C" w14:textId="67DFF558" w:rsidR="001C7EC7"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A16E54">
        <w:rPr>
          <w:rFonts w:ascii="Times New Roman" w:eastAsia="Times New Roman" w:hAnsi="Times New Roman" w:cs="Times New Roman"/>
          <w:kern w:val="0"/>
          <w:sz w:val="24"/>
          <w:szCs w:val="24"/>
          <w:lang w:eastAsia="it-IT"/>
          <w14:ligatures w14:val="none"/>
        </w:rPr>
        <w:t xml:space="preserve"> </w:t>
      </w:r>
      <w:r w:rsidR="00887625" w:rsidRPr="00A16E54">
        <w:rPr>
          <w:rFonts w:ascii="Times New Roman" w:eastAsia="Times New Roman" w:hAnsi="Times New Roman" w:cs="Times New Roman"/>
          <w:kern w:val="0"/>
          <w:sz w:val="24"/>
          <w:szCs w:val="24"/>
          <w:lang w:eastAsia="it-IT"/>
          <w14:ligatures w14:val="none"/>
        </w:rPr>
        <w:t>l’</w:t>
      </w:r>
      <w:r w:rsidR="00887625">
        <w:rPr>
          <w:rFonts w:ascii="Times New Roman" w:eastAsia="Times New Roman" w:hAnsi="Times New Roman" w:cs="Times New Roman"/>
          <w:kern w:val="0"/>
          <w:sz w:val="24"/>
          <w:szCs w:val="24"/>
          <w:lang w:eastAsia="it-IT"/>
          <w14:ligatures w14:val="none"/>
        </w:rPr>
        <w:t>operatore economico</w:t>
      </w:r>
      <w:r w:rsidRPr="00A16E54">
        <w:rPr>
          <w:rFonts w:ascii="Times New Roman" w:eastAsia="Times New Roman" w:hAnsi="Times New Roman" w:cs="Times New Roman"/>
          <w:kern w:val="0"/>
          <w:sz w:val="24"/>
          <w:szCs w:val="24"/>
          <w:lang w:eastAsia="it-IT"/>
          <w14:ligatures w14:val="none"/>
        </w:rPr>
        <w:t xml:space="preserve"> non è tenut</w:t>
      </w:r>
      <w:r w:rsidR="00314949">
        <w:rPr>
          <w:rFonts w:ascii="Times New Roman" w:eastAsia="Times New Roman" w:hAnsi="Times New Roman" w:cs="Times New Roman"/>
          <w:kern w:val="0"/>
          <w:sz w:val="24"/>
          <w:szCs w:val="24"/>
          <w:lang w:eastAsia="it-IT"/>
          <w14:ligatures w14:val="none"/>
        </w:rPr>
        <w:t>o</w:t>
      </w:r>
      <w:r w:rsidRPr="00A16E54">
        <w:rPr>
          <w:rFonts w:ascii="Times New Roman" w:eastAsia="Times New Roman" w:hAnsi="Times New Roman" w:cs="Times New Roman"/>
          <w:kern w:val="0"/>
          <w:sz w:val="24"/>
          <w:szCs w:val="24"/>
          <w:lang w:eastAsia="it-IT"/>
          <w14:ligatures w14:val="none"/>
        </w:rPr>
        <w:t xml:space="preserve"> al rispetto delle norme suddette [specificare i motivi]: </w:t>
      </w:r>
      <w:r>
        <w:rPr>
          <w:rFonts w:ascii="Times New Roman" w:eastAsia="Times New Roman" w:hAnsi="Times New Roman" w:cs="Times New Roman"/>
          <w:kern w:val="0"/>
          <w:sz w:val="24"/>
          <w:szCs w:val="24"/>
          <w:lang w:eastAsia="it-IT"/>
          <w14:ligatures w14:val="none"/>
        </w:rPr>
        <w:t>______________________</w:t>
      </w:r>
    </w:p>
    <w:p w14:paraId="6B368211" w14:textId="2528BDEA" w:rsidR="00A16E54" w:rsidRDefault="00A16E54" w:rsidP="00A16E54">
      <w:pPr>
        <w:spacing w:after="0" w:line="240" w:lineRule="auto"/>
        <w:jc w:val="both"/>
        <w:rPr>
          <w:rFonts w:ascii="Times New Roman" w:eastAsia="Times New Roman" w:hAnsi="Times New Roman" w:cs="Times New Roman"/>
          <w:kern w:val="0"/>
          <w:sz w:val="24"/>
          <w:szCs w:val="24"/>
          <w:lang w:eastAsia="it-IT"/>
          <w14:ligatures w14:val="none"/>
        </w:rPr>
      </w:pPr>
    </w:p>
    <w:p w14:paraId="6334EC09" w14:textId="1CCC264B" w:rsidR="00A2117C" w:rsidRPr="00A2117C" w:rsidRDefault="00A2117C" w:rsidP="00122524">
      <w:pPr>
        <w:spacing w:before="100" w:beforeAutospacing="1" w:after="100" w:afterAutospacing="1" w:line="240" w:lineRule="auto"/>
        <w:jc w:val="both"/>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 xml:space="preserve">In ordine </w:t>
      </w:r>
      <w:r>
        <w:rPr>
          <w:rFonts w:ascii="Times New Roman" w:eastAsia="Times New Roman" w:hAnsi="Times New Roman" w:cs="Times New Roman"/>
          <w:b/>
          <w:bCs/>
          <w:i/>
          <w:iCs/>
          <w:kern w:val="0"/>
          <w:sz w:val="24"/>
          <w:szCs w:val="24"/>
          <w:lang w:eastAsia="it-IT"/>
          <w14:ligatures w14:val="none"/>
        </w:rPr>
        <w:t>alle dichiarazioni finali</w:t>
      </w:r>
    </w:p>
    <w:p w14:paraId="53F4094D" w14:textId="25F33991"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w:t>
      </w:r>
      <w:r w:rsidR="00ED3673">
        <w:rPr>
          <w:rFonts w:ascii="Times New Roman" w:eastAsia="Times New Roman" w:hAnsi="Times New Roman" w:cs="Times New Roman"/>
          <w:kern w:val="0"/>
          <w:sz w:val="24"/>
          <w:szCs w:val="24"/>
          <w:lang w:eastAsia="it-IT"/>
          <w14:ligatures w14:val="none"/>
        </w:rPr>
        <w:t>li 94 e 95</w:t>
      </w:r>
      <w:r w:rsidRPr="00C42F5F">
        <w:rPr>
          <w:rFonts w:ascii="Times New Roman" w:eastAsia="Times New Roman" w:hAnsi="Times New Roman" w:cs="Times New Roman"/>
          <w:kern w:val="0"/>
          <w:sz w:val="24"/>
          <w:szCs w:val="24"/>
          <w:lang w:eastAsia="it-IT"/>
          <w14:ligatures w14:val="none"/>
        </w:rPr>
        <w:t>;</w:t>
      </w:r>
    </w:p>
    <w:p w14:paraId="5415B493" w14:textId="77777777"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4FB9377F" w14:textId="3105D7A4" w:rsidR="00C42F5F" w:rsidRP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i pagamenti conseguenti all</w:t>
      </w:r>
      <w:r w:rsidR="00ED3673">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18AE659C" w:rsidR="00C42F5F" w:rsidRPr="00C42F5F" w:rsidRDefault="00ED3673"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lastRenderedPageBreak/>
        <w:t xml:space="preserve">DI IMPEGNARSI a </w:t>
      </w:r>
      <w:r w:rsidR="00C42F5F" w:rsidRPr="00C42F5F">
        <w:rPr>
          <w:rFonts w:ascii="Times New Roman" w:eastAsia="Times New Roman" w:hAnsi="Times New Roman" w:cs="Times New Roman"/>
          <w:kern w:val="0"/>
          <w:sz w:val="24"/>
          <w:szCs w:val="24"/>
          <w:lang w:eastAsia="it-IT"/>
          <w14:ligatures w14:val="none"/>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w:t>
      </w:r>
      <w:r w:rsidR="00887625">
        <w:rPr>
          <w:rFonts w:ascii="Times New Roman" w:eastAsia="Times New Roman" w:hAnsi="Times New Roman" w:cs="Times New Roman"/>
          <w:kern w:val="0"/>
          <w:sz w:val="24"/>
          <w:szCs w:val="24"/>
          <w:lang w:eastAsia="it-IT"/>
          <w14:ligatures w14:val="none"/>
        </w:rPr>
        <w:t>o</w:t>
      </w:r>
      <w:r w:rsidR="00C42F5F" w:rsidRPr="00C42F5F">
        <w:rPr>
          <w:rFonts w:ascii="Times New Roman" w:eastAsia="Times New Roman" w:hAnsi="Times New Roman" w:cs="Times New Roman"/>
          <w:kern w:val="0"/>
          <w:sz w:val="24"/>
          <w:szCs w:val="24"/>
          <w:lang w:eastAsia="it-IT"/>
          <w14:ligatures w14:val="none"/>
        </w:rPr>
        <w:t xml:space="preserve"> dall</w:t>
      </w:r>
      <w:r w:rsidR="00887625" w:rsidRPr="00A16E54">
        <w:rPr>
          <w:rFonts w:ascii="Times New Roman" w:eastAsia="Times New Roman" w:hAnsi="Times New Roman" w:cs="Times New Roman"/>
          <w:kern w:val="0"/>
          <w:sz w:val="24"/>
          <w:szCs w:val="24"/>
          <w:lang w:eastAsia="it-IT"/>
          <w14:ligatures w14:val="none"/>
        </w:rPr>
        <w:t>’</w:t>
      </w:r>
      <w:r w:rsidR="00887625">
        <w:rPr>
          <w:rFonts w:ascii="Times New Roman" w:eastAsia="Times New Roman" w:hAnsi="Times New Roman" w:cs="Times New Roman"/>
          <w:kern w:val="0"/>
          <w:sz w:val="24"/>
          <w:szCs w:val="24"/>
          <w:lang w:eastAsia="it-IT"/>
          <w14:ligatures w14:val="none"/>
        </w:rPr>
        <w:t>operatore economico</w:t>
      </w:r>
      <w:r w:rsidR="00C42F5F" w:rsidRPr="00C42F5F">
        <w:rPr>
          <w:rFonts w:ascii="Times New Roman" w:eastAsia="Times New Roman" w:hAnsi="Times New Roman" w:cs="Times New Roman"/>
          <w:kern w:val="0"/>
          <w:sz w:val="24"/>
          <w:szCs w:val="24"/>
          <w:lang w:eastAsia="it-IT"/>
          <w14:ligatures w14:val="none"/>
        </w:rPr>
        <w:t xml:space="preserve"> anche in maniera prevalente, nonché garantire le stesse tutele economiche e normative per i lavoratori in subappalto rispetto ai dipendenti dell’appaltatore e contro il lavoro irregolare;</w:t>
      </w:r>
    </w:p>
    <w:p w14:paraId="6E0334DD" w14:textId="5626D15F" w:rsidR="00C42F5F" w:rsidRDefault="00C42F5F"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2A3B054D" w14:textId="77777777" w:rsidR="00ED3673" w:rsidRPr="00C42F5F" w:rsidRDefault="00ED3673" w:rsidP="00122524">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p>
    <w:p w14:paraId="67287525" w14:textId="77777777" w:rsidR="00C42F5F" w:rsidRPr="00C42F5F" w:rsidRDefault="00C42F5F" w:rsidP="00122524">
      <w:pPr>
        <w:spacing w:before="100" w:beforeAutospacing="1" w:after="100" w:afterAutospacing="1" w:line="240" w:lineRule="auto"/>
        <w:ind w:left="2832" w:firstLine="708"/>
        <w:jc w:val="both"/>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rsidSect="00122524">
      <w:pgSz w:w="11906" w:h="16838"/>
      <w:pgMar w:top="1417"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82098">
    <w:abstractNumId w:val="13"/>
  </w:num>
  <w:num w:numId="2" w16cid:durableId="1017393066">
    <w:abstractNumId w:val="3"/>
  </w:num>
  <w:num w:numId="3" w16cid:durableId="281764727">
    <w:abstractNumId w:val="8"/>
  </w:num>
  <w:num w:numId="4" w16cid:durableId="171645045">
    <w:abstractNumId w:val="5"/>
  </w:num>
  <w:num w:numId="5" w16cid:durableId="1928922392">
    <w:abstractNumId w:val="11"/>
  </w:num>
  <w:num w:numId="6" w16cid:durableId="970281722">
    <w:abstractNumId w:val="4"/>
  </w:num>
  <w:num w:numId="7" w16cid:durableId="164826474">
    <w:abstractNumId w:val="14"/>
  </w:num>
  <w:num w:numId="8" w16cid:durableId="1258782572">
    <w:abstractNumId w:val="12"/>
  </w:num>
  <w:num w:numId="9" w16cid:durableId="741760511">
    <w:abstractNumId w:val="6"/>
  </w:num>
  <w:num w:numId="10" w16cid:durableId="1590775512">
    <w:abstractNumId w:val="10"/>
  </w:num>
  <w:num w:numId="11" w16cid:durableId="1960337274">
    <w:abstractNumId w:val="2"/>
  </w:num>
  <w:num w:numId="12" w16cid:durableId="105856904">
    <w:abstractNumId w:val="7"/>
  </w:num>
  <w:num w:numId="13" w16cid:durableId="1834684012">
    <w:abstractNumId w:val="1"/>
  </w:num>
  <w:num w:numId="14" w16cid:durableId="833492353">
    <w:abstractNumId w:val="0"/>
  </w:num>
  <w:num w:numId="15" w16cid:durableId="1307317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5F"/>
    <w:rsid w:val="00122524"/>
    <w:rsid w:val="001B2435"/>
    <w:rsid w:val="001C7EC7"/>
    <w:rsid w:val="00314949"/>
    <w:rsid w:val="003E4427"/>
    <w:rsid w:val="005E56F4"/>
    <w:rsid w:val="00887625"/>
    <w:rsid w:val="0092586C"/>
    <w:rsid w:val="00974616"/>
    <w:rsid w:val="00A16E54"/>
    <w:rsid w:val="00A2117C"/>
    <w:rsid w:val="00C42F5F"/>
    <w:rsid w:val="00ED3673"/>
    <w:rsid w:val="00F80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character" w:styleId="Collegamentoipertestuale">
    <w:name w:val="Hyperlink"/>
    <w:basedOn w:val="Carpredefinitoparagrafo"/>
    <w:uiPriority w:val="99"/>
    <w:rsid w:val="001C7EC7"/>
    <w:rPr>
      <w:color w:val="0000FF"/>
      <w:u w:val="single"/>
    </w:rPr>
  </w:style>
  <w:style w:type="paragraph" w:styleId="NormaleWeb">
    <w:name w:val="Normal (Web)"/>
    <w:basedOn w:val="Normale"/>
    <w:uiPriority w:val="99"/>
    <w:rsid w:val="001C7EC7"/>
    <w:pPr>
      <w:suppressAutoHyphens/>
      <w:spacing w:before="100" w:after="100" w:line="240" w:lineRule="auto"/>
    </w:pPr>
    <w:rPr>
      <w:rFonts w:ascii="Arial Unicode MS" w:eastAsia="Arial Unicode MS" w:hAnsi="Arial Unicode MS" w:cs="Arial Unicode MS"/>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1818</Words>
  <Characters>10364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Utente</cp:lastModifiedBy>
  <cp:revision>4</cp:revision>
  <dcterms:created xsi:type="dcterms:W3CDTF">2025-02-28T16:10:00Z</dcterms:created>
  <dcterms:modified xsi:type="dcterms:W3CDTF">2026-06-17T10:45:00Z</dcterms:modified>
</cp:coreProperties>
</file>